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BB9" w:rsidRDefault="00090BB9" w:rsidP="00090BB9">
      <w:pPr>
        <w:spacing w:line="570" w:lineRule="exact"/>
        <w:ind w:right="24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 w:rsidR="00090BB9" w:rsidRDefault="00090BB9" w:rsidP="00090BB9">
      <w:pPr>
        <w:spacing w:line="570" w:lineRule="exact"/>
        <w:ind w:right="24"/>
        <w:rPr>
          <w:rFonts w:eastAsia="方正黑体_GBK"/>
          <w:szCs w:val="32"/>
        </w:rPr>
      </w:pPr>
    </w:p>
    <w:p w:rsidR="00090BB9" w:rsidRPr="00090BB9" w:rsidRDefault="00090BB9" w:rsidP="00090BB9">
      <w:pPr>
        <w:spacing w:line="570" w:lineRule="exact"/>
        <w:ind w:right="24"/>
        <w:jc w:val="center"/>
        <w:rPr>
          <w:rFonts w:ascii="方正小标宋_GBK" w:eastAsia="方正小标宋_GBK" w:hint="eastAsia"/>
          <w:sz w:val="52"/>
          <w:szCs w:val="52"/>
        </w:rPr>
      </w:pPr>
      <w:r w:rsidRPr="00090BB9">
        <w:rPr>
          <w:rFonts w:ascii="方正小标宋_GBK" w:eastAsia="方正小标宋_GBK" w:hint="eastAsia"/>
          <w:sz w:val="52"/>
          <w:szCs w:val="52"/>
        </w:rPr>
        <w:t>重庆市地方标准前言编写模板</w:t>
      </w:r>
    </w:p>
    <w:p w:rsidR="00090BB9" w:rsidRDefault="00090BB9" w:rsidP="00090BB9">
      <w:pPr>
        <w:spacing w:line="570" w:lineRule="exact"/>
        <w:ind w:right="24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090BB9" w:rsidRDefault="00090BB9" w:rsidP="00090BB9">
      <w:pPr>
        <w:spacing w:line="570" w:lineRule="exact"/>
        <w:ind w:right="24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前    言</w:t>
      </w:r>
    </w:p>
    <w:p w:rsidR="00090BB9" w:rsidRDefault="00090BB9" w:rsidP="00090BB9">
      <w:pPr>
        <w:spacing w:line="570" w:lineRule="exact"/>
        <w:ind w:right="24"/>
        <w:jc w:val="center"/>
        <w:rPr>
          <w:rFonts w:ascii="方正楷体_GBK" w:eastAsia="方正楷体_GBK" w:hAnsi="方正楷体_GBK" w:cs="方正楷体_GBK"/>
          <w:szCs w:val="32"/>
        </w:rPr>
      </w:pPr>
      <w:r>
        <w:rPr>
          <w:rFonts w:ascii="方正楷体_GBK" w:eastAsia="方正楷体_GBK" w:hAnsi="方正楷体_GBK" w:cs="方正楷体_GBK" w:hint="eastAsia"/>
          <w:szCs w:val="32"/>
        </w:rPr>
        <w:t>（参考模板）</w:t>
      </w:r>
    </w:p>
    <w:p w:rsidR="00090BB9" w:rsidRDefault="00090BB9" w:rsidP="00090BB9">
      <w:pPr>
        <w:autoSpaceDE w:val="0"/>
        <w:autoSpaceDN w:val="0"/>
        <w:adjustRightInd w:val="0"/>
        <w:spacing w:line="400" w:lineRule="exact"/>
        <w:ind w:firstLineChars="200" w:firstLine="480"/>
        <w:jc w:val="left"/>
        <w:rPr>
          <w:rFonts w:ascii="方正仿宋_GBK" w:hAnsi="方正仿宋_GBK" w:cs="方正仿宋_GBK"/>
          <w:sz w:val="24"/>
          <w:szCs w:val="16"/>
        </w:rPr>
      </w:pPr>
    </w:p>
    <w:p w:rsidR="00090BB9" w:rsidRDefault="00090BB9" w:rsidP="00090BB9">
      <w:pPr>
        <w:autoSpaceDE w:val="0"/>
        <w:autoSpaceDN w:val="0"/>
        <w:ind w:firstLineChars="200" w:firstLine="640"/>
        <w:jc w:val="left"/>
        <w:rPr>
          <w:szCs w:val="32"/>
        </w:rPr>
      </w:pPr>
      <w:r>
        <w:rPr>
          <w:szCs w:val="32"/>
        </w:rPr>
        <w:t>本文件按照</w:t>
      </w:r>
      <w:r>
        <w:rPr>
          <w:szCs w:val="32"/>
        </w:rPr>
        <w:t>GB/T 1.1—2020</w:t>
      </w:r>
      <w:r>
        <w:rPr>
          <w:szCs w:val="32"/>
        </w:rPr>
        <w:t>《标准化工作导则</w:t>
      </w:r>
      <w:r>
        <w:rPr>
          <w:szCs w:val="32"/>
        </w:rPr>
        <w:t xml:space="preserve"> </w:t>
      </w:r>
      <w:r>
        <w:rPr>
          <w:szCs w:val="32"/>
        </w:rPr>
        <w:t>第</w:t>
      </w:r>
      <w:r>
        <w:rPr>
          <w:szCs w:val="32"/>
        </w:rPr>
        <w:t>1</w:t>
      </w:r>
      <w:r>
        <w:rPr>
          <w:szCs w:val="32"/>
        </w:rPr>
        <w:t>部分：标准化文件的结构和起草规则》的规定起草。</w:t>
      </w:r>
    </w:p>
    <w:p w:rsidR="00090BB9" w:rsidRDefault="00090BB9" w:rsidP="00090BB9">
      <w:pPr>
        <w:autoSpaceDE w:val="0"/>
        <w:autoSpaceDN w:val="0"/>
        <w:ind w:firstLineChars="200" w:firstLine="640"/>
        <w:jc w:val="left"/>
        <w:rPr>
          <w:szCs w:val="32"/>
        </w:rPr>
      </w:pPr>
      <w:r>
        <w:rPr>
          <w:szCs w:val="32"/>
        </w:rPr>
        <w:t>本文件由重庆市</w:t>
      </w:r>
      <w:r>
        <w:rPr>
          <w:szCs w:val="32"/>
        </w:rPr>
        <w:t>XXX</w:t>
      </w:r>
      <w:r>
        <w:rPr>
          <w:szCs w:val="32"/>
        </w:rPr>
        <w:t>提出。</w:t>
      </w:r>
    </w:p>
    <w:p w:rsidR="00090BB9" w:rsidRDefault="00090BB9" w:rsidP="00090BB9">
      <w:pPr>
        <w:autoSpaceDE w:val="0"/>
        <w:autoSpaceDN w:val="0"/>
        <w:ind w:firstLineChars="200" w:firstLine="640"/>
        <w:jc w:val="left"/>
        <w:rPr>
          <w:szCs w:val="32"/>
        </w:rPr>
      </w:pPr>
      <w:r>
        <w:rPr>
          <w:szCs w:val="32"/>
        </w:rPr>
        <w:t>本文件由重庆市</w:t>
      </w:r>
      <w:r>
        <w:rPr>
          <w:szCs w:val="32"/>
        </w:rPr>
        <w:t>XXX</w:t>
      </w:r>
      <w:r>
        <w:rPr>
          <w:szCs w:val="32"/>
        </w:rPr>
        <w:t>归口并组织实施。</w:t>
      </w:r>
    </w:p>
    <w:p w:rsidR="00090BB9" w:rsidRDefault="00090BB9" w:rsidP="00090BB9">
      <w:pPr>
        <w:ind w:firstLineChars="200" w:firstLine="640"/>
        <w:jc w:val="left"/>
        <w:rPr>
          <w:szCs w:val="32"/>
        </w:rPr>
      </w:pPr>
      <w:r>
        <w:rPr>
          <w:szCs w:val="32"/>
        </w:rPr>
        <w:t>本文件起草单位：</w:t>
      </w:r>
      <w:r>
        <w:rPr>
          <w:szCs w:val="32"/>
        </w:rPr>
        <w:t>XXX</w:t>
      </w:r>
      <w:r>
        <w:rPr>
          <w:szCs w:val="32"/>
        </w:rPr>
        <w:t>。</w:t>
      </w:r>
    </w:p>
    <w:p w:rsidR="00090BB9" w:rsidRDefault="00090BB9" w:rsidP="00090BB9">
      <w:pPr>
        <w:ind w:firstLineChars="200" w:firstLine="640"/>
        <w:jc w:val="left"/>
        <w:rPr>
          <w:szCs w:val="32"/>
        </w:rPr>
      </w:pPr>
      <w:r>
        <w:rPr>
          <w:szCs w:val="32"/>
        </w:rPr>
        <w:t>本文件主要起草人：</w:t>
      </w:r>
      <w:r>
        <w:rPr>
          <w:szCs w:val="32"/>
        </w:rPr>
        <w:t>XXX</w:t>
      </w:r>
      <w:r>
        <w:rPr>
          <w:szCs w:val="32"/>
        </w:rPr>
        <w:t>。</w:t>
      </w:r>
    </w:p>
    <w:p w:rsidR="00090BB9" w:rsidRDefault="00090BB9" w:rsidP="00090BB9">
      <w:pPr>
        <w:ind w:firstLineChars="200" w:firstLine="640"/>
        <w:jc w:val="left"/>
        <w:rPr>
          <w:szCs w:val="32"/>
        </w:rPr>
      </w:pPr>
    </w:p>
    <w:p w:rsidR="00090BB9" w:rsidRDefault="00090BB9" w:rsidP="00090BB9">
      <w:pPr>
        <w:ind w:firstLineChars="200" w:firstLine="640"/>
        <w:jc w:val="left"/>
        <w:rPr>
          <w:szCs w:val="32"/>
        </w:rPr>
      </w:pPr>
    </w:p>
    <w:p w:rsidR="00090BB9" w:rsidRDefault="00090BB9" w:rsidP="00090BB9">
      <w:pPr>
        <w:ind w:firstLineChars="200" w:firstLine="640"/>
        <w:jc w:val="left"/>
        <w:rPr>
          <w:szCs w:val="32"/>
        </w:rPr>
      </w:pPr>
    </w:p>
    <w:p w:rsidR="00090BB9" w:rsidRDefault="00090BB9" w:rsidP="00090BB9">
      <w:pPr>
        <w:ind w:firstLineChars="200" w:firstLine="640"/>
        <w:jc w:val="left"/>
        <w:rPr>
          <w:szCs w:val="32"/>
        </w:rPr>
      </w:pPr>
      <w:r>
        <w:rPr>
          <w:szCs w:val="32"/>
        </w:rPr>
        <w:t>注：其他规则按照</w:t>
      </w:r>
      <w:r>
        <w:rPr>
          <w:szCs w:val="32"/>
        </w:rPr>
        <w:t xml:space="preserve"> GB/T 1.1—2020</w:t>
      </w:r>
      <w:r>
        <w:rPr>
          <w:szCs w:val="32"/>
        </w:rPr>
        <w:t>的要求编写。</w:t>
      </w:r>
    </w:p>
    <w:p w:rsidR="00090BB9" w:rsidRDefault="00090BB9" w:rsidP="00090BB9">
      <w:pPr>
        <w:ind w:right="24" w:firstLineChars="200" w:firstLine="640"/>
        <w:jc w:val="center"/>
        <w:rPr>
          <w:rFonts w:eastAsia="方正黑体_GBK"/>
          <w:szCs w:val="32"/>
        </w:rPr>
      </w:pPr>
    </w:p>
    <w:p w:rsidR="00090BB9" w:rsidRDefault="00090BB9" w:rsidP="00090BB9">
      <w:pPr>
        <w:spacing w:line="570" w:lineRule="exact"/>
        <w:ind w:right="24"/>
        <w:jc w:val="center"/>
        <w:rPr>
          <w:rFonts w:ascii="方正黑体_GBK" w:eastAsia="方正黑体_GBK" w:hAnsi="方正黑体_GBK" w:cs="方正黑体_GBK"/>
          <w:sz w:val="28"/>
          <w:szCs w:val="28"/>
        </w:rPr>
      </w:pPr>
      <w:bookmarkStart w:id="0" w:name="_GoBack"/>
      <w:bookmarkEnd w:id="0"/>
    </w:p>
    <w:p w:rsidR="00090BB9" w:rsidRDefault="00090BB9" w:rsidP="00090BB9">
      <w:pPr>
        <w:spacing w:line="570" w:lineRule="exact"/>
        <w:ind w:right="24"/>
        <w:jc w:val="center"/>
        <w:rPr>
          <w:rFonts w:ascii="方正黑体_GBK" w:eastAsia="方正黑体_GBK" w:hAnsi="方正黑体_GBK" w:cs="方正黑体_GBK"/>
          <w:sz w:val="28"/>
          <w:szCs w:val="28"/>
        </w:rPr>
      </w:pPr>
    </w:p>
    <w:p w:rsidR="00465E47" w:rsidRPr="00090BB9" w:rsidRDefault="00465E47"/>
    <w:sectPr w:rsidR="00465E47" w:rsidRPr="00090BB9" w:rsidSect="00E81686">
      <w:pgSz w:w="11906" w:h="16838"/>
      <w:pgMar w:top="2098" w:right="1531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DC" w:rsidRDefault="00E01EDC" w:rsidP="00090BB9">
      <w:r>
        <w:separator/>
      </w:r>
    </w:p>
  </w:endnote>
  <w:endnote w:type="continuationSeparator" w:id="0">
    <w:p w:rsidR="00E01EDC" w:rsidRDefault="00E01EDC" w:rsidP="0009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DC" w:rsidRDefault="00E01EDC" w:rsidP="00090BB9">
      <w:r>
        <w:separator/>
      </w:r>
    </w:p>
  </w:footnote>
  <w:footnote w:type="continuationSeparator" w:id="0">
    <w:p w:rsidR="00E01EDC" w:rsidRDefault="00E01EDC" w:rsidP="0009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33"/>
    <w:rsid w:val="00090BB9"/>
    <w:rsid w:val="00311433"/>
    <w:rsid w:val="00465E47"/>
    <w:rsid w:val="00E01EDC"/>
    <w:rsid w:val="00E8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3DAA5"/>
  <w15:chartTrackingRefBased/>
  <w15:docId w15:val="{8EDF1F47-4B82-4810-B506-16890317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B9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B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B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>ITSK.com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2</cp:revision>
  <dcterms:created xsi:type="dcterms:W3CDTF">2021-10-08T09:22:00Z</dcterms:created>
  <dcterms:modified xsi:type="dcterms:W3CDTF">2021-10-08T09:25:00Z</dcterms:modified>
</cp:coreProperties>
</file>